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A6F9" w14:textId="77777777" w:rsidR="00321E38" w:rsidRDefault="00A453F2" w:rsidP="00321E38">
      <w:pPr>
        <w:pStyle w:val="NormalWeb"/>
        <w:spacing w:before="0" w:beforeAutospacing="0" w:after="0" w:afterAutospacing="0"/>
        <w:rPr>
          <w:rFonts w:ascii="Arial" w:hAnsi="Arial" w:cs="Arial"/>
          <w:b/>
          <w:bCs/>
          <w:sz w:val="28"/>
          <w:szCs w:val="28"/>
        </w:rPr>
      </w:pPr>
      <w:r w:rsidRPr="00321E38">
        <w:rPr>
          <w:rFonts w:ascii="Arial" w:hAnsi="Arial" w:cs="Arial"/>
          <w:noProof/>
          <w:sz w:val="48"/>
          <w:szCs w:val="48"/>
          <w:lang w:eastAsia="en-AU"/>
        </w:rPr>
        <w:drawing>
          <wp:anchor distT="0" distB="0" distL="114300" distR="114300" simplePos="0" relativeHeight="251659264" behindDoc="1" locked="0" layoutInCell="1" allowOverlap="1" wp14:anchorId="1AB1DD2E" wp14:editId="5D4FCA5F">
            <wp:simplePos x="0" y="0"/>
            <wp:positionH relativeFrom="column">
              <wp:posOffset>5292725</wp:posOffset>
            </wp:positionH>
            <wp:positionV relativeFrom="paragraph">
              <wp:posOffset>-422011</wp:posOffset>
            </wp:positionV>
            <wp:extent cx="1086928" cy="11492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6928" cy="1149292"/>
                    </a:xfrm>
                    <a:prstGeom prst="rect">
                      <a:avLst/>
                    </a:prstGeom>
                    <a:noFill/>
                  </pic:spPr>
                </pic:pic>
              </a:graphicData>
            </a:graphic>
            <wp14:sizeRelH relativeFrom="page">
              <wp14:pctWidth>0</wp14:pctWidth>
            </wp14:sizeRelH>
            <wp14:sizeRelV relativeFrom="page">
              <wp14:pctHeight>0</wp14:pctHeight>
            </wp14:sizeRelV>
          </wp:anchor>
        </w:drawing>
      </w:r>
      <w:r w:rsidR="00570FA9" w:rsidRPr="00321E38">
        <w:rPr>
          <w:rFonts w:ascii="Arial" w:hAnsi="Arial" w:cs="Arial"/>
          <w:b/>
          <w:bCs/>
          <w:sz w:val="28"/>
          <w:szCs w:val="28"/>
        </w:rPr>
        <w:t>Counselling Consent Form</w:t>
      </w:r>
      <w:r w:rsidRPr="00321E38">
        <w:rPr>
          <w:rFonts w:ascii="Arial" w:hAnsi="Arial" w:cs="Arial"/>
          <w:b/>
          <w:bCs/>
          <w:sz w:val="28"/>
          <w:szCs w:val="28"/>
        </w:rPr>
        <w:tab/>
      </w:r>
    </w:p>
    <w:p w14:paraId="35A3FCCB" w14:textId="77777777" w:rsidR="00321E38" w:rsidRDefault="00321E38" w:rsidP="00321E38">
      <w:pPr>
        <w:pStyle w:val="NormalWeb"/>
        <w:spacing w:before="0" w:beforeAutospacing="0" w:after="0" w:afterAutospacing="0"/>
        <w:rPr>
          <w:rFonts w:ascii="Arial" w:hAnsi="Arial" w:cs="Arial"/>
          <w:b/>
          <w:bCs/>
          <w:sz w:val="28"/>
          <w:szCs w:val="28"/>
        </w:rPr>
      </w:pPr>
    </w:p>
    <w:p w14:paraId="64069E1D" w14:textId="0C1C52DF" w:rsidR="00321E38" w:rsidRDefault="00627DD2" w:rsidP="00321E38">
      <w:pPr>
        <w:pStyle w:val="NormalWeb"/>
        <w:spacing w:before="0" w:beforeAutospacing="0" w:after="0" w:afterAutospacing="0"/>
        <w:rPr>
          <w:rFonts w:ascii="Arial" w:hAnsi="Arial" w:cs="Arial"/>
          <w:b/>
          <w:bCs/>
          <w:sz w:val="28"/>
          <w:szCs w:val="28"/>
        </w:rPr>
      </w:pPr>
      <w:r w:rsidRPr="00321E38">
        <w:rPr>
          <w:rFonts w:ascii="Arial" w:hAnsi="Arial" w:cs="Arial"/>
          <w:b/>
          <w:bCs/>
          <w:sz w:val="28"/>
          <w:szCs w:val="28"/>
        </w:rPr>
        <w:t>Purpose</w:t>
      </w:r>
    </w:p>
    <w:p w14:paraId="6B56239D" w14:textId="109E7D8F" w:rsidR="00521C3D" w:rsidRDefault="00627DD2" w:rsidP="00321E38">
      <w:pPr>
        <w:pStyle w:val="NormalWeb"/>
        <w:spacing w:before="0" w:beforeAutospacing="0" w:after="0" w:afterAutospacing="0"/>
        <w:rPr>
          <w:rFonts w:ascii="Arial" w:hAnsi="Arial" w:cs="Arial"/>
          <w:sz w:val="22"/>
          <w:szCs w:val="22"/>
        </w:rPr>
      </w:pPr>
      <w:r w:rsidRPr="00321E38">
        <w:rPr>
          <w:rFonts w:ascii="Arial" w:hAnsi="Arial" w:cs="Arial"/>
          <w:sz w:val="22"/>
          <w:szCs w:val="22"/>
        </w:rPr>
        <w:t>The Mary Mackillop Counselling Team provides high quality, support-based counselling services to care for the mental health of our students.</w:t>
      </w:r>
      <w:r w:rsidR="00521C3D" w:rsidRPr="00321E38">
        <w:rPr>
          <w:rFonts w:ascii="Arial" w:hAnsi="Arial" w:cs="Arial"/>
          <w:sz w:val="22"/>
          <w:szCs w:val="22"/>
        </w:rPr>
        <w:t xml:space="preserve"> These services reflect the values of the College, providing opportunities for students to think deeply about the challenges they experience and to take ownership of their responses as they build self-efficacy. Through making connections with the College counselling team, students are being courageous through increasing their skills of self-awareness and self-regulation.</w:t>
      </w:r>
    </w:p>
    <w:p w14:paraId="2B438B53" w14:textId="77777777" w:rsidR="00321E38" w:rsidRPr="00321E38" w:rsidRDefault="00321E38" w:rsidP="00321E38">
      <w:pPr>
        <w:pStyle w:val="NormalWeb"/>
        <w:spacing w:before="0" w:beforeAutospacing="0" w:after="0" w:afterAutospacing="0"/>
        <w:rPr>
          <w:rFonts w:ascii="Arial" w:hAnsi="Arial" w:cs="Arial"/>
          <w:sz w:val="22"/>
          <w:szCs w:val="22"/>
        </w:rPr>
      </w:pPr>
    </w:p>
    <w:p w14:paraId="1853F003" w14:textId="462C1F16" w:rsidR="00627DD2" w:rsidRPr="00321E38" w:rsidRDefault="00627DD2" w:rsidP="00321E38">
      <w:pPr>
        <w:pStyle w:val="NormalWeb"/>
        <w:spacing w:before="0" w:beforeAutospacing="0" w:after="0" w:afterAutospacing="0"/>
        <w:rPr>
          <w:rFonts w:ascii="Arial" w:hAnsi="Arial" w:cs="Arial"/>
        </w:rPr>
      </w:pPr>
      <w:r w:rsidRPr="00321E38">
        <w:rPr>
          <w:rFonts w:ascii="Arial" w:hAnsi="Arial" w:cs="Arial"/>
          <w:sz w:val="22"/>
          <w:szCs w:val="22"/>
        </w:rPr>
        <w:t xml:space="preserve"> The College Counselling Team focuses on providing early intervention services that are client-</w:t>
      </w:r>
      <w:r w:rsidR="00570FA9" w:rsidRPr="00321E38">
        <w:rPr>
          <w:rFonts w:ascii="Arial" w:hAnsi="Arial" w:cs="Arial"/>
          <w:sz w:val="22"/>
          <w:szCs w:val="22"/>
        </w:rPr>
        <w:t>centred</w:t>
      </w:r>
      <w:r w:rsidRPr="00321E38">
        <w:rPr>
          <w:rFonts w:ascii="Arial" w:hAnsi="Arial" w:cs="Arial"/>
          <w:sz w:val="22"/>
          <w:szCs w:val="22"/>
        </w:rPr>
        <w:t xml:space="preserve"> and tailored to each individual young person, this include</w:t>
      </w:r>
      <w:r w:rsidR="00521C3D" w:rsidRPr="00321E38">
        <w:rPr>
          <w:rFonts w:ascii="Arial" w:hAnsi="Arial" w:cs="Arial"/>
          <w:sz w:val="22"/>
          <w:szCs w:val="22"/>
        </w:rPr>
        <w:t>s</w:t>
      </w:r>
      <w:r w:rsidRPr="00321E38">
        <w:rPr>
          <w:rFonts w:ascii="Arial" w:hAnsi="Arial" w:cs="Arial"/>
          <w:sz w:val="22"/>
          <w:szCs w:val="22"/>
        </w:rPr>
        <w:t xml:space="preserve"> working clos</w:t>
      </w:r>
      <w:r w:rsidR="00A453F2" w:rsidRPr="00321E38">
        <w:rPr>
          <w:rFonts w:ascii="Arial" w:hAnsi="Arial" w:cs="Arial"/>
          <w:sz w:val="22"/>
          <w:szCs w:val="22"/>
        </w:rPr>
        <w:t>ely</w:t>
      </w:r>
      <w:r w:rsidRPr="00321E38">
        <w:rPr>
          <w:rFonts w:ascii="Arial" w:hAnsi="Arial" w:cs="Arial"/>
          <w:sz w:val="22"/>
          <w:szCs w:val="22"/>
        </w:rPr>
        <w:t xml:space="preserve"> with teachers, parents and other </w:t>
      </w:r>
      <w:r w:rsidR="00A453F2" w:rsidRPr="00321E38">
        <w:rPr>
          <w:rFonts w:ascii="Arial" w:hAnsi="Arial" w:cs="Arial"/>
          <w:sz w:val="22"/>
          <w:szCs w:val="22"/>
        </w:rPr>
        <w:t xml:space="preserve">outside </w:t>
      </w:r>
      <w:r w:rsidRPr="00321E38">
        <w:rPr>
          <w:rFonts w:ascii="Arial" w:hAnsi="Arial" w:cs="Arial"/>
          <w:sz w:val="22"/>
          <w:szCs w:val="22"/>
        </w:rPr>
        <w:t xml:space="preserve">support services. The College Counselling Team is made up of qualified and experienced professionals with a range of skills, who have the ability to work together with outside support </w:t>
      </w:r>
      <w:r w:rsidR="00A453F2" w:rsidRPr="00321E38">
        <w:rPr>
          <w:rFonts w:ascii="Arial" w:hAnsi="Arial" w:cs="Arial"/>
          <w:sz w:val="22"/>
          <w:szCs w:val="22"/>
        </w:rPr>
        <w:t>services in order to safe guard your child</w:t>
      </w:r>
    </w:p>
    <w:p w14:paraId="18F77864" w14:textId="77777777" w:rsidR="00321E38" w:rsidRDefault="00321E38" w:rsidP="00321E38">
      <w:pPr>
        <w:pStyle w:val="NormalWeb"/>
        <w:spacing w:before="0" w:beforeAutospacing="0" w:after="0" w:afterAutospacing="0"/>
        <w:rPr>
          <w:rFonts w:ascii="Arial" w:hAnsi="Arial" w:cs="Arial"/>
          <w:b/>
          <w:bCs/>
          <w:sz w:val="28"/>
          <w:szCs w:val="28"/>
        </w:rPr>
      </w:pPr>
    </w:p>
    <w:p w14:paraId="6067E124" w14:textId="6F25D208" w:rsidR="00627DD2" w:rsidRPr="00321E38" w:rsidRDefault="00627DD2" w:rsidP="00321E38">
      <w:pPr>
        <w:pStyle w:val="NormalWeb"/>
        <w:spacing w:before="0" w:beforeAutospacing="0" w:after="0" w:afterAutospacing="0"/>
        <w:rPr>
          <w:rFonts w:ascii="Arial" w:hAnsi="Arial" w:cs="Arial"/>
        </w:rPr>
      </w:pPr>
      <w:r w:rsidRPr="00321E38">
        <w:rPr>
          <w:rFonts w:ascii="Arial" w:hAnsi="Arial" w:cs="Arial"/>
          <w:b/>
          <w:bCs/>
          <w:sz w:val="28"/>
          <w:szCs w:val="28"/>
        </w:rPr>
        <w:t xml:space="preserve">Confidentiality </w:t>
      </w:r>
    </w:p>
    <w:p w14:paraId="383C373A" w14:textId="77777777" w:rsidR="00A453F2" w:rsidRPr="00321E38" w:rsidRDefault="00627DD2" w:rsidP="00321E38">
      <w:pPr>
        <w:pStyle w:val="NormalWeb"/>
        <w:spacing w:before="0" w:beforeAutospacing="0" w:after="0" w:afterAutospacing="0"/>
        <w:rPr>
          <w:rFonts w:ascii="Arial" w:hAnsi="Arial" w:cs="Arial"/>
          <w:sz w:val="22"/>
          <w:szCs w:val="22"/>
        </w:rPr>
      </w:pPr>
      <w:r w:rsidRPr="00321E38">
        <w:rPr>
          <w:rFonts w:ascii="Arial" w:hAnsi="Arial" w:cs="Arial"/>
          <w:sz w:val="22"/>
          <w:szCs w:val="22"/>
        </w:rPr>
        <w:t>All counselling sessions are confidential, with the only exceptions</w:t>
      </w:r>
      <w:r w:rsidR="00A453F2" w:rsidRPr="00321E38">
        <w:rPr>
          <w:rFonts w:ascii="Arial" w:hAnsi="Arial" w:cs="Arial"/>
          <w:sz w:val="22"/>
          <w:szCs w:val="22"/>
        </w:rPr>
        <w:t>:</w:t>
      </w:r>
    </w:p>
    <w:p w14:paraId="69EF0D15" w14:textId="3F712C05" w:rsidR="00A453F2" w:rsidRPr="00321E38" w:rsidRDefault="00627DD2" w:rsidP="00321E38">
      <w:pPr>
        <w:pStyle w:val="NormalWeb"/>
        <w:numPr>
          <w:ilvl w:val="0"/>
          <w:numId w:val="4"/>
        </w:numPr>
        <w:spacing w:before="0" w:beforeAutospacing="0" w:after="0" w:afterAutospacing="0"/>
        <w:ind w:left="714" w:hanging="357"/>
        <w:rPr>
          <w:rFonts w:ascii="Arial" w:hAnsi="Arial" w:cs="Arial"/>
          <w:sz w:val="22"/>
          <w:szCs w:val="22"/>
        </w:rPr>
      </w:pPr>
      <w:r w:rsidRPr="00321E38">
        <w:rPr>
          <w:rFonts w:ascii="Arial" w:hAnsi="Arial" w:cs="Arial"/>
          <w:sz w:val="22"/>
          <w:szCs w:val="22"/>
        </w:rPr>
        <w:t xml:space="preserve">being if there is a risk of harm to the student or another person </w:t>
      </w:r>
    </w:p>
    <w:p w14:paraId="316AE7B5" w14:textId="77777777" w:rsidR="00A453F2" w:rsidRPr="00321E38" w:rsidRDefault="00627DD2" w:rsidP="00321E38">
      <w:pPr>
        <w:pStyle w:val="NormalWeb"/>
        <w:numPr>
          <w:ilvl w:val="0"/>
          <w:numId w:val="4"/>
        </w:numPr>
        <w:spacing w:before="0" w:beforeAutospacing="0" w:after="0" w:afterAutospacing="0"/>
        <w:rPr>
          <w:rFonts w:ascii="Arial" w:hAnsi="Arial" w:cs="Arial"/>
          <w:sz w:val="22"/>
          <w:szCs w:val="22"/>
        </w:rPr>
      </w:pPr>
      <w:r w:rsidRPr="00321E38">
        <w:rPr>
          <w:rFonts w:ascii="Arial" w:hAnsi="Arial" w:cs="Arial"/>
          <w:sz w:val="22"/>
          <w:szCs w:val="22"/>
        </w:rPr>
        <w:t xml:space="preserve">if a subpoena is served, or </w:t>
      </w:r>
    </w:p>
    <w:p w14:paraId="5C564E25" w14:textId="77777777" w:rsidR="004B5F0A" w:rsidRPr="00321E38" w:rsidRDefault="00627DD2" w:rsidP="00321E38">
      <w:pPr>
        <w:pStyle w:val="NormalWeb"/>
        <w:numPr>
          <w:ilvl w:val="0"/>
          <w:numId w:val="4"/>
        </w:numPr>
        <w:spacing w:before="0" w:beforeAutospacing="0" w:after="0" w:afterAutospacing="0"/>
        <w:rPr>
          <w:rFonts w:ascii="Arial" w:hAnsi="Arial" w:cs="Arial"/>
          <w:sz w:val="22"/>
          <w:szCs w:val="22"/>
        </w:rPr>
      </w:pPr>
      <w:r w:rsidRPr="00321E38">
        <w:rPr>
          <w:rFonts w:ascii="Arial" w:hAnsi="Arial" w:cs="Arial"/>
          <w:sz w:val="22"/>
          <w:szCs w:val="22"/>
        </w:rPr>
        <w:t xml:space="preserve">if disclosures are required under the school’s Child Safe Policy </w:t>
      </w:r>
    </w:p>
    <w:p w14:paraId="18D50006" w14:textId="77777777" w:rsidR="004B5F0A" w:rsidRPr="00321E38" w:rsidRDefault="00627DD2" w:rsidP="00321E38">
      <w:pPr>
        <w:pStyle w:val="NormalWeb"/>
        <w:numPr>
          <w:ilvl w:val="0"/>
          <w:numId w:val="4"/>
        </w:numPr>
        <w:spacing w:before="0" w:beforeAutospacing="0" w:after="0" w:afterAutospacing="0"/>
        <w:rPr>
          <w:rFonts w:ascii="Arial" w:hAnsi="Arial" w:cs="Arial"/>
          <w:sz w:val="22"/>
          <w:szCs w:val="22"/>
        </w:rPr>
      </w:pPr>
      <w:r w:rsidRPr="00321E38">
        <w:rPr>
          <w:rFonts w:ascii="Arial" w:hAnsi="Arial" w:cs="Arial"/>
          <w:sz w:val="22"/>
          <w:szCs w:val="22"/>
        </w:rPr>
        <w:t xml:space="preserve">necessary for a legal claim. </w:t>
      </w:r>
    </w:p>
    <w:p w14:paraId="5D7B09A8" w14:textId="77777777" w:rsidR="00321E38" w:rsidRDefault="00321E38" w:rsidP="00321E38">
      <w:pPr>
        <w:pStyle w:val="NormalWeb"/>
        <w:spacing w:before="0" w:beforeAutospacing="0" w:after="0" w:afterAutospacing="0"/>
        <w:rPr>
          <w:rFonts w:ascii="Arial" w:hAnsi="Arial" w:cs="Arial"/>
          <w:sz w:val="22"/>
          <w:szCs w:val="22"/>
        </w:rPr>
      </w:pPr>
    </w:p>
    <w:p w14:paraId="4A85DB0D" w14:textId="591388FC" w:rsidR="00A453F2" w:rsidRPr="00321E38" w:rsidRDefault="004B5F0A" w:rsidP="00321E38">
      <w:pPr>
        <w:pStyle w:val="NormalWeb"/>
        <w:spacing w:before="0" w:beforeAutospacing="0" w:after="0" w:afterAutospacing="0"/>
        <w:rPr>
          <w:rFonts w:ascii="Arial" w:hAnsi="Arial" w:cs="Arial"/>
          <w:sz w:val="22"/>
          <w:szCs w:val="22"/>
        </w:rPr>
      </w:pPr>
      <w:r w:rsidRPr="00321E38">
        <w:rPr>
          <w:rFonts w:ascii="Arial" w:hAnsi="Arial" w:cs="Arial"/>
          <w:sz w:val="22"/>
          <w:szCs w:val="22"/>
        </w:rPr>
        <w:t xml:space="preserve">For </w:t>
      </w:r>
      <w:r w:rsidR="002A56E8" w:rsidRPr="00321E38">
        <w:rPr>
          <w:rFonts w:ascii="Arial" w:hAnsi="Arial" w:cs="Arial"/>
          <w:sz w:val="22"/>
          <w:szCs w:val="22"/>
        </w:rPr>
        <w:t>further</w:t>
      </w:r>
      <w:r w:rsidR="00627DD2" w:rsidRPr="00321E38">
        <w:rPr>
          <w:rFonts w:ascii="Arial" w:hAnsi="Arial" w:cs="Arial"/>
          <w:sz w:val="22"/>
          <w:szCs w:val="22"/>
        </w:rPr>
        <w:t xml:space="preserve"> information about confidentiality and privacy </w:t>
      </w:r>
      <w:r w:rsidRPr="00321E38">
        <w:rPr>
          <w:rFonts w:ascii="Arial" w:hAnsi="Arial" w:cs="Arial"/>
          <w:sz w:val="22"/>
          <w:szCs w:val="22"/>
        </w:rPr>
        <w:t>please click the link below.</w:t>
      </w:r>
    </w:p>
    <w:p w14:paraId="7944B675" w14:textId="06B35869" w:rsidR="00A453F2" w:rsidRPr="00321E38" w:rsidRDefault="00321E38" w:rsidP="00321E38">
      <w:pPr>
        <w:pStyle w:val="NormalWeb"/>
        <w:spacing w:before="0" w:beforeAutospacing="0" w:after="0" w:afterAutospacing="0"/>
        <w:rPr>
          <w:rFonts w:ascii="Arial" w:hAnsi="Arial" w:cs="Arial"/>
          <w:sz w:val="22"/>
          <w:szCs w:val="22"/>
        </w:rPr>
      </w:pPr>
      <w:hyperlink r:id="rId6" w:history="1">
        <w:r w:rsidR="00A453F2" w:rsidRPr="00321E38">
          <w:rPr>
            <w:rStyle w:val="Hyperlink"/>
            <w:rFonts w:ascii="Arial" w:hAnsi="Arial" w:cs="Arial"/>
            <w:sz w:val="22"/>
            <w:szCs w:val="22"/>
          </w:rPr>
          <w:t>https://www.mackillopleongatha.catholic.edu.au/discover-2/wellbeing/college-counsellor/</w:t>
        </w:r>
      </w:hyperlink>
    </w:p>
    <w:p w14:paraId="690FE843" w14:textId="11749A6A" w:rsidR="00627DD2" w:rsidRPr="00321E38" w:rsidRDefault="009933DD" w:rsidP="00321E38">
      <w:pPr>
        <w:pStyle w:val="NormalWeb"/>
        <w:spacing w:before="0" w:beforeAutospacing="0" w:after="0" w:afterAutospacing="0"/>
        <w:rPr>
          <w:rFonts w:ascii="Arial" w:hAnsi="Arial" w:cs="Arial"/>
        </w:rPr>
      </w:pPr>
      <w:r w:rsidRPr="00321E38">
        <w:rPr>
          <w:rFonts w:ascii="Arial" w:hAnsi="Arial" w:cs="Arial"/>
          <w:sz w:val="22"/>
          <w:szCs w:val="22"/>
        </w:rPr>
        <w:t>W</w:t>
      </w:r>
      <w:r w:rsidR="00627DD2" w:rsidRPr="00321E38">
        <w:rPr>
          <w:rFonts w:ascii="Arial" w:hAnsi="Arial" w:cs="Arial"/>
          <w:sz w:val="22"/>
          <w:szCs w:val="22"/>
        </w:rPr>
        <w:t xml:space="preserve">hen necessary and appropriate, the school counsellor may discuss the student’s circumstances with the student’s teachers, having sought permission from the student. School counsellors will report to leadership team when and if necessary. </w:t>
      </w:r>
    </w:p>
    <w:p w14:paraId="681364BF" w14:textId="77777777" w:rsidR="00321E38" w:rsidRDefault="00321E38" w:rsidP="00321E38">
      <w:pPr>
        <w:pStyle w:val="NormalWeb"/>
        <w:spacing w:before="0" w:beforeAutospacing="0" w:after="0" w:afterAutospacing="0"/>
        <w:rPr>
          <w:rFonts w:ascii="Arial" w:hAnsi="Arial" w:cs="Arial"/>
          <w:b/>
        </w:rPr>
      </w:pPr>
    </w:p>
    <w:p w14:paraId="0FD93D98" w14:textId="68D254FD" w:rsidR="009933DD" w:rsidRPr="00321E38" w:rsidRDefault="00627DD2" w:rsidP="00321E38">
      <w:pPr>
        <w:pStyle w:val="NormalWeb"/>
        <w:spacing w:before="0" w:beforeAutospacing="0" w:after="0" w:afterAutospacing="0"/>
        <w:rPr>
          <w:rFonts w:ascii="Arial" w:hAnsi="Arial" w:cs="Arial"/>
          <w:b/>
        </w:rPr>
      </w:pPr>
      <w:r w:rsidRPr="00321E38">
        <w:rPr>
          <w:rFonts w:ascii="Arial" w:hAnsi="Arial" w:cs="Arial"/>
          <w:b/>
        </w:rPr>
        <w:t xml:space="preserve">Referral Process </w:t>
      </w:r>
    </w:p>
    <w:p w14:paraId="6130B1F4" w14:textId="3D55638F" w:rsidR="00627DD2" w:rsidRPr="00321E38" w:rsidRDefault="00627DD2" w:rsidP="00321E38">
      <w:pPr>
        <w:pStyle w:val="NormalWeb"/>
        <w:spacing w:before="0" w:beforeAutospacing="0" w:after="0" w:afterAutospacing="0"/>
        <w:rPr>
          <w:rFonts w:ascii="Arial" w:hAnsi="Arial" w:cs="Arial"/>
          <w:b/>
          <w:sz w:val="22"/>
          <w:szCs w:val="22"/>
        </w:rPr>
      </w:pPr>
      <w:r w:rsidRPr="00321E38">
        <w:rPr>
          <w:rFonts w:ascii="Arial" w:hAnsi="Arial" w:cs="Arial"/>
          <w:sz w:val="22"/>
          <w:szCs w:val="22"/>
        </w:rPr>
        <w:t>There are three ways that a student can be referred for counselling;</w:t>
      </w:r>
    </w:p>
    <w:p w14:paraId="23EF92D4" w14:textId="6861713A" w:rsidR="00627DD2" w:rsidRPr="00321E38" w:rsidRDefault="00627DD2" w:rsidP="00321E38">
      <w:pPr>
        <w:pStyle w:val="NormalWeb"/>
        <w:numPr>
          <w:ilvl w:val="0"/>
          <w:numId w:val="2"/>
        </w:numPr>
        <w:spacing w:before="0" w:beforeAutospacing="0" w:after="0" w:afterAutospacing="0"/>
        <w:ind w:left="714" w:hanging="357"/>
        <w:rPr>
          <w:rFonts w:ascii="Arial" w:hAnsi="Arial" w:cs="Arial"/>
          <w:sz w:val="22"/>
          <w:szCs w:val="22"/>
        </w:rPr>
      </w:pPr>
      <w:r w:rsidRPr="00321E38">
        <w:rPr>
          <w:rFonts w:ascii="Arial" w:hAnsi="Arial" w:cs="Arial"/>
          <w:sz w:val="22"/>
          <w:szCs w:val="22"/>
        </w:rPr>
        <w:t xml:space="preserve">A teacher/member of leadership team </w:t>
      </w:r>
      <w:r w:rsidR="00521C3D" w:rsidRPr="00321E38">
        <w:rPr>
          <w:rFonts w:ascii="Arial" w:hAnsi="Arial" w:cs="Arial"/>
          <w:sz w:val="22"/>
          <w:szCs w:val="22"/>
        </w:rPr>
        <w:t>may</w:t>
      </w:r>
      <w:r w:rsidRPr="00321E38">
        <w:rPr>
          <w:rFonts w:ascii="Arial" w:hAnsi="Arial" w:cs="Arial"/>
          <w:sz w:val="22"/>
          <w:szCs w:val="22"/>
        </w:rPr>
        <w:t xml:space="preserve"> refer </w:t>
      </w:r>
      <w:r w:rsidR="00521C3D" w:rsidRPr="00321E38">
        <w:rPr>
          <w:rFonts w:ascii="Arial" w:hAnsi="Arial" w:cs="Arial"/>
          <w:sz w:val="22"/>
          <w:szCs w:val="22"/>
        </w:rPr>
        <w:t xml:space="preserve">a </w:t>
      </w:r>
      <w:r w:rsidRPr="00321E38">
        <w:rPr>
          <w:rFonts w:ascii="Arial" w:hAnsi="Arial" w:cs="Arial"/>
          <w:sz w:val="22"/>
          <w:szCs w:val="22"/>
        </w:rPr>
        <w:t xml:space="preserve">student </w:t>
      </w:r>
    </w:p>
    <w:p w14:paraId="1F5824C9" w14:textId="00BC9BC9" w:rsidR="00627DD2" w:rsidRPr="00321E38" w:rsidRDefault="00627DD2" w:rsidP="00321E38">
      <w:pPr>
        <w:pStyle w:val="NormalWeb"/>
        <w:numPr>
          <w:ilvl w:val="0"/>
          <w:numId w:val="2"/>
        </w:numPr>
        <w:spacing w:before="0" w:beforeAutospacing="0" w:after="0" w:afterAutospacing="0"/>
        <w:rPr>
          <w:rFonts w:ascii="Arial" w:hAnsi="Arial" w:cs="Arial"/>
          <w:sz w:val="22"/>
          <w:szCs w:val="22"/>
        </w:rPr>
      </w:pPr>
      <w:r w:rsidRPr="00321E38">
        <w:rPr>
          <w:rFonts w:ascii="Arial" w:hAnsi="Arial" w:cs="Arial"/>
          <w:sz w:val="22"/>
          <w:szCs w:val="22"/>
        </w:rPr>
        <w:t xml:space="preserve">A parent/guardian can call/email and ask for their child to see a college counsellor </w:t>
      </w:r>
    </w:p>
    <w:p w14:paraId="48F4A9D2" w14:textId="5D9778D6" w:rsidR="00627DD2" w:rsidRPr="00321E38" w:rsidRDefault="00627DD2" w:rsidP="00321E38">
      <w:pPr>
        <w:pStyle w:val="NormalWeb"/>
        <w:numPr>
          <w:ilvl w:val="0"/>
          <w:numId w:val="2"/>
        </w:numPr>
        <w:spacing w:before="0" w:beforeAutospacing="0" w:after="0" w:afterAutospacing="0"/>
        <w:rPr>
          <w:rFonts w:ascii="Arial" w:hAnsi="Arial" w:cs="Arial"/>
          <w:sz w:val="22"/>
          <w:szCs w:val="22"/>
        </w:rPr>
      </w:pPr>
      <w:r w:rsidRPr="00321E38">
        <w:rPr>
          <w:rFonts w:ascii="Arial" w:hAnsi="Arial" w:cs="Arial"/>
          <w:sz w:val="22"/>
          <w:szCs w:val="22"/>
        </w:rPr>
        <w:t xml:space="preserve">A student can self-refer to see a college counsellor which can be through email, their teacher or student admin. </w:t>
      </w:r>
    </w:p>
    <w:p w14:paraId="45A2B64F" w14:textId="77777777" w:rsidR="00321E38" w:rsidRDefault="00321E38" w:rsidP="00321E38">
      <w:pPr>
        <w:pStyle w:val="NormalWeb"/>
        <w:spacing w:before="0" w:beforeAutospacing="0" w:after="0" w:afterAutospacing="0"/>
        <w:rPr>
          <w:rFonts w:ascii="Arial" w:hAnsi="Arial" w:cs="Arial"/>
          <w:b/>
          <w:bCs/>
        </w:rPr>
      </w:pPr>
    </w:p>
    <w:p w14:paraId="397D420B" w14:textId="4B0CD05F" w:rsidR="00627DD2" w:rsidRPr="00321E38" w:rsidRDefault="00627DD2" w:rsidP="00321E38">
      <w:pPr>
        <w:pStyle w:val="NormalWeb"/>
        <w:spacing w:before="0" w:beforeAutospacing="0" w:after="0" w:afterAutospacing="0"/>
        <w:rPr>
          <w:rFonts w:ascii="Arial" w:hAnsi="Arial" w:cs="Arial"/>
        </w:rPr>
      </w:pPr>
      <w:r w:rsidRPr="00321E38">
        <w:rPr>
          <w:rFonts w:ascii="Arial" w:hAnsi="Arial" w:cs="Arial"/>
          <w:b/>
          <w:bCs/>
        </w:rPr>
        <w:t xml:space="preserve">Referrals to External Specialists </w:t>
      </w:r>
    </w:p>
    <w:p w14:paraId="53D0B97B" w14:textId="6893F6E4" w:rsidR="00627DD2" w:rsidRPr="00321E38" w:rsidRDefault="00627DD2" w:rsidP="00321E38">
      <w:pPr>
        <w:pStyle w:val="NormalWeb"/>
        <w:spacing w:before="0" w:beforeAutospacing="0" w:after="0" w:afterAutospacing="0"/>
        <w:rPr>
          <w:rFonts w:ascii="Arial" w:hAnsi="Arial" w:cs="Arial"/>
          <w:sz w:val="22"/>
          <w:szCs w:val="22"/>
        </w:rPr>
      </w:pPr>
      <w:r w:rsidRPr="00321E38">
        <w:rPr>
          <w:rFonts w:ascii="Arial" w:hAnsi="Arial" w:cs="Arial"/>
          <w:sz w:val="22"/>
          <w:szCs w:val="22"/>
        </w:rPr>
        <w:t>Occasionally, referrals for external support can be made/suggested by the College</w:t>
      </w:r>
      <w:r w:rsidR="00521C3D" w:rsidRPr="00321E38">
        <w:rPr>
          <w:rFonts w:ascii="Arial" w:hAnsi="Arial" w:cs="Arial"/>
          <w:sz w:val="22"/>
          <w:szCs w:val="22"/>
        </w:rPr>
        <w:t xml:space="preserve"> c</w:t>
      </w:r>
      <w:r w:rsidRPr="00321E38">
        <w:rPr>
          <w:rFonts w:ascii="Arial" w:hAnsi="Arial" w:cs="Arial"/>
          <w:sz w:val="22"/>
          <w:szCs w:val="22"/>
        </w:rPr>
        <w:t xml:space="preserve">ounsellors when the counsellor believes </w:t>
      </w:r>
      <w:r w:rsidR="00A453F2" w:rsidRPr="00321E38">
        <w:rPr>
          <w:rFonts w:ascii="Arial" w:hAnsi="Arial" w:cs="Arial"/>
          <w:sz w:val="22"/>
          <w:szCs w:val="22"/>
        </w:rPr>
        <w:t>further</w:t>
      </w:r>
      <w:r w:rsidRPr="00321E38">
        <w:rPr>
          <w:rFonts w:ascii="Arial" w:hAnsi="Arial" w:cs="Arial"/>
          <w:sz w:val="22"/>
          <w:szCs w:val="22"/>
        </w:rPr>
        <w:t xml:space="preserve"> intervention is required</w:t>
      </w:r>
      <w:r w:rsidR="00521C3D" w:rsidRPr="00321E38">
        <w:rPr>
          <w:rFonts w:ascii="Arial" w:hAnsi="Arial" w:cs="Arial"/>
          <w:sz w:val="22"/>
          <w:szCs w:val="22"/>
        </w:rPr>
        <w:t>.</w:t>
      </w:r>
      <w:r w:rsidRPr="00321E38">
        <w:rPr>
          <w:rFonts w:ascii="Arial" w:hAnsi="Arial" w:cs="Arial"/>
          <w:sz w:val="22"/>
          <w:szCs w:val="22"/>
        </w:rPr>
        <w:t xml:space="preserve"> </w:t>
      </w:r>
      <w:r w:rsidR="00521C3D" w:rsidRPr="00321E38">
        <w:rPr>
          <w:rFonts w:ascii="Arial" w:hAnsi="Arial" w:cs="Arial"/>
          <w:sz w:val="22"/>
          <w:szCs w:val="22"/>
        </w:rPr>
        <w:t>T</w:t>
      </w:r>
      <w:r w:rsidRPr="00321E38">
        <w:rPr>
          <w:rFonts w:ascii="Arial" w:hAnsi="Arial" w:cs="Arial"/>
          <w:sz w:val="22"/>
          <w:szCs w:val="22"/>
        </w:rPr>
        <w:t>his may include</w:t>
      </w:r>
      <w:r w:rsidR="00521C3D" w:rsidRPr="00321E38">
        <w:rPr>
          <w:rFonts w:ascii="Arial" w:hAnsi="Arial" w:cs="Arial"/>
          <w:sz w:val="22"/>
          <w:szCs w:val="22"/>
        </w:rPr>
        <w:t>,</w:t>
      </w:r>
      <w:r w:rsidRPr="00321E38">
        <w:rPr>
          <w:rFonts w:ascii="Arial" w:hAnsi="Arial" w:cs="Arial"/>
          <w:sz w:val="22"/>
          <w:szCs w:val="22"/>
        </w:rPr>
        <w:t xml:space="preserve"> doctors, paediatricians, psychiatrists, psychologists, mental health services. External referrals will be discussed with the student and parent/guardian.  </w:t>
      </w:r>
    </w:p>
    <w:p w14:paraId="4BCD1861" w14:textId="295367FF" w:rsidR="009933DD" w:rsidRPr="00321E38" w:rsidRDefault="009933DD" w:rsidP="00321E38">
      <w:pPr>
        <w:pStyle w:val="NormalWeb"/>
        <w:spacing w:before="0" w:beforeAutospacing="0" w:after="0" w:afterAutospacing="0"/>
        <w:rPr>
          <w:rFonts w:ascii="Arial" w:hAnsi="Arial" w:cs="Arial"/>
          <w:b/>
          <w:sz w:val="28"/>
          <w:szCs w:val="28"/>
        </w:rPr>
      </w:pPr>
    </w:p>
    <w:p w14:paraId="16193BC9" w14:textId="62A0BF05" w:rsidR="00570FA9" w:rsidRPr="00321E38" w:rsidRDefault="00570FA9" w:rsidP="00321E38">
      <w:pPr>
        <w:pStyle w:val="NormalWeb"/>
        <w:spacing w:before="0" w:beforeAutospacing="0" w:after="0" w:afterAutospacing="0"/>
        <w:rPr>
          <w:rFonts w:ascii="Arial" w:hAnsi="Arial" w:cs="Arial"/>
          <w:b/>
          <w:sz w:val="28"/>
          <w:szCs w:val="28"/>
        </w:rPr>
      </w:pPr>
      <w:r w:rsidRPr="00321E38">
        <w:rPr>
          <w:rFonts w:ascii="Arial" w:hAnsi="Arial" w:cs="Arial"/>
          <w:b/>
          <w:sz w:val="28"/>
          <w:szCs w:val="28"/>
        </w:rPr>
        <w:t>Remote Google Meet Sessions</w:t>
      </w:r>
    </w:p>
    <w:p w14:paraId="04B5EFA2" w14:textId="6ED662C0" w:rsidR="00570FA9" w:rsidRDefault="00570FA9" w:rsidP="00321E38">
      <w:pPr>
        <w:pStyle w:val="NormalWeb"/>
        <w:spacing w:before="0" w:beforeAutospacing="0" w:after="0" w:afterAutospacing="0"/>
        <w:rPr>
          <w:rFonts w:ascii="Arial" w:hAnsi="Arial" w:cs="Arial"/>
          <w:sz w:val="22"/>
          <w:szCs w:val="22"/>
        </w:rPr>
      </w:pPr>
      <w:r w:rsidRPr="00321E38">
        <w:rPr>
          <w:rFonts w:ascii="Arial" w:hAnsi="Arial" w:cs="Arial"/>
          <w:sz w:val="22"/>
          <w:szCs w:val="22"/>
        </w:rPr>
        <w:t>Through remote schooling students will continue to have access to the school counsellor</w:t>
      </w:r>
      <w:r w:rsidR="00521C3D" w:rsidRPr="00321E38">
        <w:rPr>
          <w:rFonts w:ascii="Arial" w:hAnsi="Arial" w:cs="Arial"/>
          <w:sz w:val="22"/>
          <w:szCs w:val="22"/>
        </w:rPr>
        <w:t>.</w:t>
      </w:r>
      <w:r w:rsidR="00321E38">
        <w:rPr>
          <w:rFonts w:ascii="Arial" w:hAnsi="Arial" w:cs="Arial"/>
          <w:sz w:val="22"/>
          <w:szCs w:val="22"/>
        </w:rPr>
        <w:t xml:space="preserve"> </w:t>
      </w:r>
      <w:r w:rsidR="00521C3D" w:rsidRPr="00321E38">
        <w:rPr>
          <w:rFonts w:ascii="Arial" w:hAnsi="Arial" w:cs="Arial"/>
          <w:sz w:val="22"/>
          <w:szCs w:val="22"/>
        </w:rPr>
        <w:t>These sessions will be held</w:t>
      </w:r>
      <w:r w:rsidR="00814BDA" w:rsidRPr="00321E38">
        <w:rPr>
          <w:rFonts w:ascii="Arial" w:hAnsi="Arial" w:cs="Arial"/>
          <w:sz w:val="22"/>
          <w:szCs w:val="22"/>
        </w:rPr>
        <w:t xml:space="preserve"> </w:t>
      </w:r>
      <w:r w:rsidRPr="00321E38">
        <w:rPr>
          <w:rFonts w:ascii="Arial" w:hAnsi="Arial" w:cs="Arial"/>
          <w:sz w:val="22"/>
          <w:szCs w:val="22"/>
        </w:rPr>
        <w:t xml:space="preserve">through our virtual online </w:t>
      </w:r>
      <w:r w:rsidR="00814BDA" w:rsidRPr="00321E38">
        <w:rPr>
          <w:rFonts w:ascii="Arial" w:hAnsi="Arial" w:cs="Arial"/>
          <w:sz w:val="22"/>
          <w:szCs w:val="22"/>
        </w:rPr>
        <w:t>G</w:t>
      </w:r>
      <w:r w:rsidRPr="00321E38">
        <w:rPr>
          <w:rFonts w:ascii="Arial" w:hAnsi="Arial" w:cs="Arial"/>
          <w:sz w:val="22"/>
          <w:szCs w:val="22"/>
        </w:rPr>
        <w:t xml:space="preserve">oogle </w:t>
      </w:r>
      <w:r w:rsidR="00814BDA" w:rsidRPr="00321E38">
        <w:rPr>
          <w:rFonts w:ascii="Arial" w:hAnsi="Arial" w:cs="Arial"/>
          <w:sz w:val="22"/>
          <w:szCs w:val="22"/>
        </w:rPr>
        <w:t>M</w:t>
      </w:r>
      <w:r w:rsidRPr="00321E38">
        <w:rPr>
          <w:rFonts w:ascii="Arial" w:hAnsi="Arial" w:cs="Arial"/>
          <w:sz w:val="22"/>
          <w:szCs w:val="22"/>
        </w:rPr>
        <w:t xml:space="preserve">eets. </w:t>
      </w:r>
      <w:r w:rsidR="00814BDA" w:rsidRPr="00321E38">
        <w:rPr>
          <w:rFonts w:ascii="Arial" w:hAnsi="Arial" w:cs="Arial"/>
          <w:sz w:val="22"/>
          <w:szCs w:val="22"/>
        </w:rPr>
        <w:t>All communication will be via the student and counsellors College</w:t>
      </w:r>
      <w:r w:rsidRPr="00321E38">
        <w:rPr>
          <w:rFonts w:ascii="Arial" w:hAnsi="Arial" w:cs="Arial"/>
          <w:sz w:val="22"/>
          <w:szCs w:val="22"/>
        </w:rPr>
        <w:t xml:space="preserve"> email and</w:t>
      </w:r>
      <w:r w:rsidR="00814BDA" w:rsidRPr="00321E38">
        <w:rPr>
          <w:rFonts w:ascii="Arial" w:hAnsi="Arial" w:cs="Arial"/>
          <w:sz w:val="22"/>
          <w:szCs w:val="22"/>
        </w:rPr>
        <w:t>/or</w:t>
      </w:r>
      <w:r w:rsidRPr="00321E38">
        <w:rPr>
          <w:rFonts w:ascii="Arial" w:hAnsi="Arial" w:cs="Arial"/>
          <w:sz w:val="22"/>
          <w:szCs w:val="22"/>
        </w:rPr>
        <w:t xml:space="preserve"> only </w:t>
      </w:r>
      <w:r w:rsidR="00814BDA" w:rsidRPr="00321E38">
        <w:rPr>
          <w:rFonts w:ascii="Arial" w:hAnsi="Arial" w:cs="Arial"/>
          <w:sz w:val="22"/>
          <w:szCs w:val="22"/>
        </w:rPr>
        <w:t>on G</w:t>
      </w:r>
      <w:r w:rsidRPr="00321E38">
        <w:rPr>
          <w:rFonts w:ascii="Arial" w:hAnsi="Arial" w:cs="Arial"/>
          <w:sz w:val="22"/>
          <w:szCs w:val="22"/>
        </w:rPr>
        <w:t xml:space="preserve">oogle </w:t>
      </w:r>
      <w:r w:rsidR="00814BDA" w:rsidRPr="00321E38">
        <w:rPr>
          <w:rFonts w:ascii="Arial" w:hAnsi="Arial" w:cs="Arial"/>
          <w:sz w:val="22"/>
          <w:szCs w:val="22"/>
        </w:rPr>
        <w:t>M</w:t>
      </w:r>
      <w:r w:rsidRPr="00321E38">
        <w:rPr>
          <w:rFonts w:ascii="Arial" w:hAnsi="Arial" w:cs="Arial"/>
          <w:sz w:val="22"/>
          <w:szCs w:val="22"/>
        </w:rPr>
        <w:t xml:space="preserve">eets. </w:t>
      </w:r>
      <w:r w:rsidR="00814BDA" w:rsidRPr="00321E38">
        <w:rPr>
          <w:rFonts w:ascii="Arial" w:hAnsi="Arial" w:cs="Arial"/>
          <w:sz w:val="22"/>
          <w:szCs w:val="22"/>
        </w:rPr>
        <w:t>All sessions will be held within normal school hours of 9am to 3pm. Counsellors may be contacted via email between, 8.30am and 4.30pm.</w:t>
      </w:r>
      <w:r w:rsidR="00321E38">
        <w:rPr>
          <w:rFonts w:ascii="Arial" w:hAnsi="Arial" w:cs="Arial"/>
          <w:sz w:val="22"/>
          <w:szCs w:val="22"/>
        </w:rPr>
        <w:t xml:space="preserve"> </w:t>
      </w:r>
      <w:r w:rsidRPr="00321E38">
        <w:rPr>
          <w:rFonts w:ascii="Arial" w:hAnsi="Arial" w:cs="Arial"/>
          <w:sz w:val="22"/>
          <w:szCs w:val="22"/>
        </w:rPr>
        <w:t xml:space="preserve">The counsellor will send the student the link to their school email address. </w:t>
      </w:r>
      <w:bookmarkStart w:id="0" w:name="_GoBack"/>
      <w:bookmarkEnd w:id="0"/>
      <w:r w:rsidRPr="00321E38">
        <w:rPr>
          <w:rFonts w:ascii="Arial" w:hAnsi="Arial" w:cs="Arial"/>
          <w:sz w:val="22"/>
          <w:szCs w:val="22"/>
        </w:rPr>
        <w:t xml:space="preserve">Please note there is to be NO recording of sessions. When students are online they </w:t>
      </w:r>
      <w:r w:rsidR="00814BDA" w:rsidRPr="00321E38">
        <w:rPr>
          <w:rFonts w:ascii="Arial" w:hAnsi="Arial" w:cs="Arial"/>
          <w:sz w:val="22"/>
          <w:szCs w:val="22"/>
        </w:rPr>
        <w:t xml:space="preserve">will </w:t>
      </w:r>
      <w:r w:rsidRPr="00321E38">
        <w:rPr>
          <w:rFonts w:ascii="Arial" w:hAnsi="Arial" w:cs="Arial"/>
          <w:sz w:val="22"/>
          <w:szCs w:val="22"/>
        </w:rPr>
        <w:t xml:space="preserve">be given the privacy to communicate the same as if they were face to face. Notes of the session will be taken the same as any normal counselling experience. </w:t>
      </w:r>
    </w:p>
    <w:p w14:paraId="4CAD89DB" w14:textId="77777777" w:rsidR="00321E38" w:rsidRPr="00321E38" w:rsidRDefault="00321E38" w:rsidP="00321E38">
      <w:pPr>
        <w:pStyle w:val="NormalWeb"/>
        <w:spacing w:before="0" w:beforeAutospacing="0" w:after="0" w:afterAutospacing="0"/>
        <w:rPr>
          <w:rFonts w:ascii="Arial" w:hAnsi="Arial" w:cs="Arial"/>
          <w:sz w:val="22"/>
          <w:szCs w:val="22"/>
        </w:rPr>
      </w:pPr>
    </w:p>
    <w:p w14:paraId="4FF93358" w14:textId="55A50BB5" w:rsidR="009933DD" w:rsidRDefault="009933DD" w:rsidP="00321E38">
      <w:pPr>
        <w:pStyle w:val="NormalWeb"/>
        <w:spacing w:before="0" w:beforeAutospacing="0" w:after="0" w:afterAutospacing="0"/>
        <w:rPr>
          <w:rFonts w:ascii="Arial" w:hAnsi="Arial" w:cs="Arial"/>
          <w:bCs/>
          <w:sz w:val="22"/>
          <w:szCs w:val="22"/>
        </w:rPr>
      </w:pPr>
      <w:r w:rsidRPr="00321E38">
        <w:rPr>
          <w:rFonts w:ascii="Arial" w:hAnsi="Arial" w:cs="Arial"/>
          <w:bCs/>
          <w:sz w:val="22"/>
          <w:szCs w:val="22"/>
        </w:rPr>
        <w:t>I _____________________________ (parent/guardian name) provide consent for my child_____________________</w:t>
      </w:r>
      <w:proofErr w:type="gramStart"/>
      <w:r w:rsidRPr="00321E38">
        <w:rPr>
          <w:rFonts w:ascii="Arial" w:hAnsi="Arial" w:cs="Arial"/>
          <w:bCs/>
          <w:sz w:val="22"/>
          <w:szCs w:val="22"/>
        </w:rPr>
        <w:t>_</w:t>
      </w:r>
      <w:r w:rsidR="00321E38">
        <w:rPr>
          <w:rFonts w:ascii="Arial" w:hAnsi="Arial" w:cs="Arial"/>
          <w:bCs/>
          <w:sz w:val="22"/>
          <w:szCs w:val="22"/>
        </w:rPr>
        <w:t xml:space="preserve">  </w:t>
      </w:r>
      <w:r w:rsidRPr="00321E38">
        <w:rPr>
          <w:rFonts w:ascii="Arial" w:hAnsi="Arial" w:cs="Arial"/>
          <w:bCs/>
          <w:sz w:val="22"/>
          <w:szCs w:val="22"/>
        </w:rPr>
        <w:t>(</w:t>
      </w:r>
      <w:proofErr w:type="gramEnd"/>
      <w:r w:rsidRPr="00321E38">
        <w:rPr>
          <w:rFonts w:ascii="Arial" w:hAnsi="Arial" w:cs="Arial"/>
          <w:bCs/>
          <w:sz w:val="22"/>
          <w:szCs w:val="22"/>
        </w:rPr>
        <w:t>child’s name) to attend counselling sessions while attending Mary MacKillop Catholic Regional College.</w:t>
      </w:r>
    </w:p>
    <w:p w14:paraId="68390A20" w14:textId="77777777" w:rsidR="00321E38" w:rsidRPr="00321E38" w:rsidRDefault="00321E38" w:rsidP="00321E38">
      <w:pPr>
        <w:pStyle w:val="NormalWeb"/>
        <w:spacing w:before="0" w:beforeAutospacing="0" w:after="0" w:afterAutospacing="0"/>
        <w:rPr>
          <w:rFonts w:ascii="Arial" w:hAnsi="Arial" w:cs="Arial"/>
          <w:bCs/>
          <w:sz w:val="22"/>
          <w:szCs w:val="22"/>
        </w:rPr>
      </w:pPr>
    </w:p>
    <w:p w14:paraId="222AADC9" w14:textId="7244D387" w:rsidR="00A453F2" w:rsidRPr="00321E38" w:rsidRDefault="00570FA9" w:rsidP="00321E38">
      <w:pPr>
        <w:pStyle w:val="NormalWeb"/>
        <w:spacing w:before="0" w:beforeAutospacing="0" w:after="0" w:afterAutospacing="0"/>
        <w:rPr>
          <w:rFonts w:ascii="Arial" w:hAnsi="Arial" w:cs="Arial"/>
          <w:bCs/>
          <w:sz w:val="22"/>
          <w:szCs w:val="22"/>
        </w:rPr>
      </w:pPr>
      <w:r w:rsidRPr="00321E38">
        <w:rPr>
          <w:rFonts w:ascii="Arial" w:hAnsi="Arial" w:cs="Arial"/>
          <w:bCs/>
          <w:sz w:val="22"/>
          <w:szCs w:val="22"/>
        </w:rPr>
        <w:t>Rhiannon Le Busque</w:t>
      </w:r>
      <w:r w:rsidR="00321E38">
        <w:rPr>
          <w:rFonts w:ascii="Arial" w:hAnsi="Arial" w:cs="Arial"/>
          <w:bCs/>
          <w:sz w:val="22"/>
          <w:szCs w:val="22"/>
        </w:rPr>
        <w:t xml:space="preserve">, </w:t>
      </w:r>
      <w:r w:rsidR="00814BDA" w:rsidRPr="00321E38">
        <w:rPr>
          <w:rFonts w:ascii="Arial" w:hAnsi="Arial" w:cs="Arial"/>
          <w:bCs/>
          <w:sz w:val="22"/>
          <w:szCs w:val="22"/>
        </w:rPr>
        <w:t xml:space="preserve">College </w:t>
      </w:r>
      <w:r w:rsidRPr="00321E38">
        <w:rPr>
          <w:rFonts w:ascii="Arial" w:hAnsi="Arial" w:cs="Arial"/>
          <w:bCs/>
          <w:sz w:val="22"/>
          <w:szCs w:val="22"/>
        </w:rPr>
        <w:t>counsellor</w:t>
      </w:r>
    </w:p>
    <w:sectPr w:rsidR="00A453F2" w:rsidRPr="00321E38" w:rsidSect="00321E38">
      <w:pgSz w:w="11900" w:h="16840"/>
      <w:pgMar w:top="993" w:right="985"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01C0B"/>
    <w:multiLevelType w:val="hybridMultilevel"/>
    <w:tmpl w:val="000A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115A"/>
    <w:multiLevelType w:val="hybridMultilevel"/>
    <w:tmpl w:val="043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3412B"/>
    <w:multiLevelType w:val="hybridMultilevel"/>
    <w:tmpl w:val="AB0C5994"/>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E4807"/>
    <w:multiLevelType w:val="hybridMultilevel"/>
    <w:tmpl w:val="F48C2766"/>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D2"/>
    <w:rsid w:val="00000616"/>
    <w:rsid w:val="000C2B0C"/>
    <w:rsid w:val="002A56E8"/>
    <w:rsid w:val="00321E38"/>
    <w:rsid w:val="004B5F0A"/>
    <w:rsid w:val="00521C3D"/>
    <w:rsid w:val="00570FA9"/>
    <w:rsid w:val="00594FE4"/>
    <w:rsid w:val="00627DD2"/>
    <w:rsid w:val="007E016F"/>
    <w:rsid w:val="00814BDA"/>
    <w:rsid w:val="009933DD"/>
    <w:rsid w:val="00A453F2"/>
    <w:rsid w:val="00C503DA"/>
    <w:rsid w:val="00DC5925"/>
    <w:rsid w:val="00DE5017"/>
    <w:rsid w:val="00E029FA"/>
    <w:rsid w:val="00F5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C550"/>
  <w15:chartTrackingRefBased/>
  <w15:docId w15:val="{200DCFE0-14FC-0644-94AD-298B57B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D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53F2"/>
    <w:rPr>
      <w:color w:val="0563C1" w:themeColor="hyperlink"/>
      <w:u w:val="single"/>
    </w:rPr>
  </w:style>
  <w:style w:type="character" w:styleId="UnresolvedMention">
    <w:name w:val="Unresolved Mention"/>
    <w:basedOn w:val="DefaultParagraphFont"/>
    <w:uiPriority w:val="99"/>
    <w:semiHidden/>
    <w:unhideWhenUsed/>
    <w:rsid w:val="00A4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71549">
      <w:bodyDiv w:val="1"/>
      <w:marLeft w:val="0"/>
      <w:marRight w:val="0"/>
      <w:marTop w:val="0"/>
      <w:marBottom w:val="0"/>
      <w:divBdr>
        <w:top w:val="none" w:sz="0" w:space="0" w:color="auto"/>
        <w:left w:val="none" w:sz="0" w:space="0" w:color="auto"/>
        <w:bottom w:val="none" w:sz="0" w:space="0" w:color="auto"/>
        <w:right w:val="none" w:sz="0" w:space="0" w:color="auto"/>
      </w:divBdr>
      <w:divsChild>
        <w:div w:id="33162715">
          <w:marLeft w:val="0"/>
          <w:marRight w:val="0"/>
          <w:marTop w:val="0"/>
          <w:marBottom w:val="0"/>
          <w:divBdr>
            <w:top w:val="none" w:sz="0" w:space="0" w:color="auto"/>
            <w:left w:val="none" w:sz="0" w:space="0" w:color="auto"/>
            <w:bottom w:val="none" w:sz="0" w:space="0" w:color="auto"/>
            <w:right w:val="none" w:sz="0" w:space="0" w:color="auto"/>
          </w:divBdr>
          <w:divsChild>
            <w:div w:id="507017141">
              <w:marLeft w:val="0"/>
              <w:marRight w:val="0"/>
              <w:marTop w:val="0"/>
              <w:marBottom w:val="0"/>
              <w:divBdr>
                <w:top w:val="none" w:sz="0" w:space="0" w:color="auto"/>
                <w:left w:val="none" w:sz="0" w:space="0" w:color="auto"/>
                <w:bottom w:val="none" w:sz="0" w:space="0" w:color="auto"/>
                <w:right w:val="none" w:sz="0" w:space="0" w:color="auto"/>
              </w:divBdr>
              <w:divsChild>
                <w:div w:id="17080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6712">
      <w:bodyDiv w:val="1"/>
      <w:marLeft w:val="0"/>
      <w:marRight w:val="0"/>
      <w:marTop w:val="0"/>
      <w:marBottom w:val="0"/>
      <w:divBdr>
        <w:top w:val="none" w:sz="0" w:space="0" w:color="auto"/>
        <w:left w:val="none" w:sz="0" w:space="0" w:color="auto"/>
        <w:bottom w:val="none" w:sz="0" w:space="0" w:color="auto"/>
        <w:right w:val="none" w:sz="0" w:space="0" w:color="auto"/>
      </w:divBdr>
      <w:divsChild>
        <w:div w:id="1912154467">
          <w:marLeft w:val="0"/>
          <w:marRight w:val="0"/>
          <w:marTop w:val="0"/>
          <w:marBottom w:val="0"/>
          <w:divBdr>
            <w:top w:val="none" w:sz="0" w:space="0" w:color="auto"/>
            <w:left w:val="none" w:sz="0" w:space="0" w:color="auto"/>
            <w:bottom w:val="none" w:sz="0" w:space="0" w:color="auto"/>
            <w:right w:val="none" w:sz="0" w:space="0" w:color="auto"/>
          </w:divBdr>
          <w:divsChild>
            <w:div w:id="1882280068">
              <w:marLeft w:val="0"/>
              <w:marRight w:val="0"/>
              <w:marTop w:val="0"/>
              <w:marBottom w:val="0"/>
              <w:divBdr>
                <w:top w:val="none" w:sz="0" w:space="0" w:color="auto"/>
                <w:left w:val="none" w:sz="0" w:space="0" w:color="auto"/>
                <w:bottom w:val="none" w:sz="0" w:space="0" w:color="auto"/>
                <w:right w:val="none" w:sz="0" w:space="0" w:color="auto"/>
              </w:divBdr>
              <w:divsChild>
                <w:div w:id="1296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30593">
      <w:bodyDiv w:val="1"/>
      <w:marLeft w:val="0"/>
      <w:marRight w:val="0"/>
      <w:marTop w:val="0"/>
      <w:marBottom w:val="0"/>
      <w:divBdr>
        <w:top w:val="none" w:sz="0" w:space="0" w:color="auto"/>
        <w:left w:val="none" w:sz="0" w:space="0" w:color="auto"/>
        <w:bottom w:val="none" w:sz="0" w:space="0" w:color="auto"/>
        <w:right w:val="none" w:sz="0" w:space="0" w:color="auto"/>
      </w:divBdr>
      <w:divsChild>
        <w:div w:id="1708524647">
          <w:marLeft w:val="0"/>
          <w:marRight w:val="0"/>
          <w:marTop w:val="0"/>
          <w:marBottom w:val="0"/>
          <w:divBdr>
            <w:top w:val="none" w:sz="0" w:space="0" w:color="auto"/>
            <w:left w:val="none" w:sz="0" w:space="0" w:color="auto"/>
            <w:bottom w:val="none" w:sz="0" w:space="0" w:color="auto"/>
            <w:right w:val="none" w:sz="0" w:space="0" w:color="auto"/>
          </w:divBdr>
          <w:divsChild>
            <w:div w:id="1219053782">
              <w:marLeft w:val="0"/>
              <w:marRight w:val="0"/>
              <w:marTop w:val="0"/>
              <w:marBottom w:val="0"/>
              <w:divBdr>
                <w:top w:val="none" w:sz="0" w:space="0" w:color="auto"/>
                <w:left w:val="none" w:sz="0" w:space="0" w:color="auto"/>
                <w:bottom w:val="none" w:sz="0" w:space="0" w:color="auto"/>
                <w:right w:val="none" w:sz="0" w:space="0" w:color="auto"/>
              </w:divBdr>
              <w:divsChild>
                <w:div w:id="3396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8163">
      <w:bodyDiv w:val="1"/>
      <w:marLeft w:val="0"/>
      <w:marRight w:val="0"/>
      <w:marTop w:val="0"/>
      <w:marBottom w:val="0"/>
      <w:divBdr>
        <w:top w:val="none" w:sz="0" w:space="0" w:color="auto"/>
        <w:left w:val="none" w:sz="0" w:space="0" w:color="auto"/>
        <w:bottom w:val="none" w:sz="0" w:space="0" w:color="auto"/>
        <w:right w:val="none" w:sz="0" w:space="0" w:color="auto"/>
      </w:divBdr>
      <w:divsChild>
        <w:div w:id="864095636">
          <w:marLeft w:val="0"/>
          <w:marRight w:val="0"/>
          <w:marTop w:val="0"/>
          <w:marBottom w:val="0"/>
          <w:divBdr>
            <w:top w:val="none" w:sz="0" w:space="0" w:color="auto"/>
            <w:left w:val="none" w:sz="0" w:space="0" w:color="auto"/>
            <w:bottom w:val="none" w:sz="0" w:space="0" w:color="auto"/>
            <w:right w:val="none" w:sz="0" w:space="0" w:color="auto"/>
          </w:divBdr>
          <w:divsChild>
            <w:div w:id="1919512558">
              <w:marLeft w:val="0"/>
              <w:marRight w:val="0"/>
              <w:marTop w:val="0"/>
              <w:marBottom w:val="0"/>
              <w:divBdr>
                <w:top w:val="none" w:sz="0" w:space="0" w:color="auto"/>
                <w:left w:val="none" w:sz="0" w:space="0" w:color="auto"/>
                <w:bottom w:val="none" w:sz="0" w:space="0" w:color="auto"/>
                <w:right w:val="none" w:sz="0" w:space="0" w:color="auto"/>
              </w:divBdr>
              <w:divsChild>
                <w:div w:id="447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killopleongatha.catholic.edu.au/discover-2/wellbeing/college-counsell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Le Busque</dc:creator>
  <cp:keywords/>
  <dc:description/>
  <cp:lastModifiedBy>Carly Kitchingman</cp:lastModifiedBy>
  <cp:revision>3</cp:revision>
  <cp:lastPrinted>2020-08-06T23:20:00Z</cp:lastPrinted>
  <dcterms:created xsi:type="dcterms:W3CDTF">2021-07-26T03:20:00Z</dcterms:created>
  <dcterms:modified xsi:type="dcterms:W3CDTF">2021-07-26T03:24:00Z</dcterms:modified>
</cp:coreProperties>
</file>